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0A" w:rsidRDefault="0087537A" w:rsidP="0087537A">
      <w:pPr>
        <w:spacing w:after="0" w:line="240" w:lineRule="auto"/>
        <w:jc w:val="center"/>
        <w:rPr>
          <w:rFonts w:ascii="Times New Roman" w:hAnsi="Times New Roman" w:cs="Times New Roman"/>
          <w:b/>
          <w:sz w:val="28"/>
          <w:szCs w:val="28"/>
        </w:rPr>
      </w:pPr>
      <w:r w:rsidRPr="0087537A">
        <w:rPr>
          <w:rFonts w:ascii="Times New Roman" w:hAnsi="Times New Roman" w:cs="Times New Roman"/>
          <w:b/>
          <w:sz w:val="28"/>
          <w:szCs w:val="28"/>
        </w:rPr>
        <w:t xml:space="preserve">DANH SÁCH TỔ THƯỜNG TRỰC </w:t>
      </w:r>
      <w:r w:rsidR="002B440A">
        <w:rPr>
          <w:rFonts w:ascii="Times New Roman" w:hAnsi="Times New Roman" w:cs="Times New Roman"/>
          <w:b/>
          <w:sz w:val="28"/>
          <w:szCs w:val="28"/>
        </w:rPr>
        <w:t xml:space="preserve">TẠI CÁC VỤ, CỤC </w:t>
      </w:r>
    </w:p>
    <w:p w:rsidR="00510A8F" w:rsidRDefault="0087537A" w:rsidP="0087537A">
      <w:pPr>
        <w:spacing w:after="0" w:line="240" w:lineRule="auto"/>
        <w:jc w:val="center"/>
        <w:rPr>
          <w:rFonts w:ascii="Times New Roman" w:hAnsi="Times New Roman" w:cs="Times New Roman"/>
          <w:b/>
          <w:sz w:val="28"/>
          <w:szCs w:val="28"/>
        </w:rPr>
      </w:pPr>
      <w:r w:rsidRPr="0087537A">
        <w:rPr>
          <w:rFonts w:ascii="Times New Roman" w:hAnsi="Times New Roman" w:cs="Times New Roman"/>
          <w:b/>
          <w:sz w:val="28"/>
          <w:szCs w:val="28"/>
        </w:rPr>
        <w:t>THỰC HIỆN TRIỂN KHAI</w:t>
      </w:r>
      <w:r w:rsidR="002B440A">
        <w:rPr>
          <w:rFonts w:ascii="Times New Roman" w:hAnsi="Times New Roman" w:cs="Times New Roman"/>
          <w:b/>
          <w:sz w:val="28"/>
          <w:szCs w:val="28"/>
        </w:rPr>
        <w:t xml:space="preserve"> </w:t>
      </w:r>
      <w:r w:rsidRPr="0087537A">
        <w:rPr>
          <w:rFonts w:ascii="Times New Roman" w:hAnsi="Times New Roman" w:cs="Times New Roman"/>
          <w:b/>
          <w:sz w:val="28"/>
          <w:szCs w:val="28"/>
        </w:rPr>
        <w:t>THÔNG TƯ 31/2013/TT-NHNN</w:t>
      </w:r>
    </w:p>
    <w:p w:rsidR="0087537A" w:rsidRDefault="0087537A" w:rsidP="0087537A">
      <w:pPr>
        <w:spacing w:after="0" w:line="240" w:lineRule="auto"/>
        <w:rPr>
          <w:rFonts w:ascii="Times New Roman" w:hAnsi="Times New Roman" w:cs="Times New Roman"/>
          <w:b/>
          <w:sz w:val="28"/>
          <w:szCs w:val="28"/>
        </w:rPr>
      </w:pPr>
    </w:p>
    <w:p w:rsidR="000F4BFC" w:rsidRDefault="000F4BFC" w:rsidP="000F4BFC">
      <w:pPr>
        <w:spacing w:after="120" w:line="240" w:lineRule="auto"/>
        <w:rPr>
          <w:rFonts w:ascii="Times New Roman" w:hAnsi="Times New Roman" w:cs="Times New Roman"/>
          <w:b/>
          <w:sz w:val="28"/>
          <w:szCs w:val="28"/>
        </w:rPr>
      </w:pPr>
      <w:r>
        <w:rPr>
          <w:rFonts w:ascii="Times New Roman" w:hAnsi="Times New Roman" w:cs="Times New Roman"/>
          <w:b/>
          <w:sz w:val="28"/>
          <w:szCs w:val="28"/>
        </w:rPr>
        <w:t>1. Vụ Dự báo, thống kê:</w:t>
      </w:r>
    </w:p>
    <w:tbl>
      <w:tblPr>
        <w:tblStyle w:val="TableGrid"/>
        <w:tblW w:w="14317" w:type="dxa"/>
        <w:tblInd w:w="-601" w:type="dxa"/>
        <w:tblLayout w:type="fixed"/>
        <w:tblLook w:val="04A0"/>
      </w:tblPr>
      <w:tblGrid>
        <w:gridCol w:w="2977"/>
        <w:gridCol w:w="2977"/>
        <w:gridCol w:w="2552"/>
        <w:gridCol w:w="1701"/>
        <w:gridCol w:w="4110"/>
      </w:tblGrid>
      <w:tr w:rsidR="000F4BFC" w:rsidRPr="0087537A" w:rsidTr="00402073">
        <w:tc>
          <w:tcPr>
            <w:tcW w:w="2977" w:type="dxa"/>
            <w:vAlign w:val="center"/>
          </w:tcPr>
          <w:p w:rsidR="000F4BFC" w:rsidRPr="0087537A" w:rsidRDefault="000F4BFC"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0F4BFC" w:rsidRPr="0087537A" w:rsidRDefault="000F4BFC"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0F4BFC" w:rsidRPr="0087537A" w:rsidRDefault="000F4BFC"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0F4BFC" w:rsidRPr="0087537A" w:rsidRDefault="000F4BFC"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0F4BFC" w:rsidRPr="0087537A" w:rsidRDefault="000F4BFC"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0F4BFC" w:rsidRPr="00E6113D" w:rsidTr="00402073">
        <w:tc>
          <w:tcPr>
            <w:tcW w:w="2977"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1. Đào Thanh Tâm</w:t>
            </w:r>
          </w:p>
        </w:tc>
        <w:tc>
          <w:tcPr>
            <w:tcW w:w="2977"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Thống kê tiền tệ</w:t>
            </w:r>
          </w:p>
        </w:tc>
        <w:tc>
          <w:tcPr>
            <w:tcW w:w="2552"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04.39366310-417018; 0988274455</w:t>
            </w:r>
          </w:p>
        </w:tc>
        <w:tc>
          <w:tcPr>
            <w:tcW w:w="1701"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04.39348917</w:t>
            </w:r>
          </w:p>
        </w:tc>
        <w:tc>
          <w:tcPr>
            <w:tcW w:w="4110" w:type="dxa"/>
            <w:vAlign w:val="center"/>
          </w:tcPr>
          <w:p w:rsidR="000F4BFC" w:rsidRDefault="003054A8"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1A.1; 1B.1, 1D, 1G, 2A, 2B, 7C, 7D, 7E.</w:t>
            </w:r>
          </w:p>
          <w:p w:rsidR="003054A8" w:rsidRPr="00E6113D" w:rsidRDefault="003054A8"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02-B/DBTKTT; 02-B/DBTKTT.</w:t>
            </w:r>
          </w:p>
        </w:tc>
      </w:tr>
      <w:tr w:rsidR="000F4BFC" w:rsidRPr="00E6113D" w:rsidTr="00402073">
        <w:tc>
          <w:tcPr>
            <w:tcW w:w="2977"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2. Nguyễn Thu Huyền</w:t>
            </w:r>
          </w:p>
        </w:tc>
        <w:tc>
          <w:tcPr>
            <w:tcW w:w="2977"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Cán cân thanh toán</w:t>
            </w:r>
          </w:p>
        </w:tc>
        <w:tc>
          <w:tcPr>
            <w:tcW w:w="2552"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04.38268788</w:t>
            </w:r>
          </w:p>
        </w:tc>
        <w:tc>
          <w:tcPr>
            <w:tcW w:w="1701" w:type="dxa"/>
            <w:vAlign w:val="center"/>
          </w:tcPr>
          <w:p w:rsidR="000F4BFC"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04.38253640</w:t>
            </w:r>
          </w:p>
        </w:tc>
        <w:tc>
          <w:tcPr>
            <w:tcW w:w="4110" w:type="dxa"/>
            <w:vAlign w:val="center"/>
          </w:tcPr>
          <w:p w:rsidR="000F4BFC" w:rsidRPr="00E6113D" w:rsidRDefault="003054A8"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5A.7</w:t>
            </w:r>
            <w:r w:rsidR="00330D54">
              <w:rPr>
                <w:rFonts w:ascii="Times New Roman" w:hAnsi="Times New Roman" w:cs="Times New Roman"/>
                <w:sz w:val="26"/>
                <w:szCs w:val="26"/>
              </w:rPr>
              <w:t>.</w:t>
            </w:r>
          </w:p>
        </w:tc>
      </w:tr>
    </w:tbl>
    <w:p w:rsidR="000F4BFC" w:rsidRDefault="000F4BFC" w:rsidP="0087537A">
      <w:pPr>
        <w:spacing w:after="120" w:line="240" w:lineRule="auto"/>
        <w:rPr>
          <w:rFonts w:ascii="Times New Roman" w:hAnsi="Times New Roman" w:cs="Times New Roman"/>
          <w:b/>
          <w:sz w:val="28"/>
          <w:szCs w:val="28"/>
        </w:rPr>
      </w:pPr>
    </w:p>
    <w:p w:rsidR="0087537A" w:rsidRDefault="000F4BFC" w:rsidP="0087537A">
      <w:pPr>
        <w:spacing w:after="120" w:line="240" w:lineRule="auto"/>
        <w:rPr>
          <w:rFonts w:ascii="Times New Roman" w:hAnsi="Times New Roman" w:cs="Times New Roman"/>
          <w:b/>
          <w:sz w:val="28"/>
          <w:szCs w:val="28"/>
        </w:rPr>
      </w:pPr>
      <w:r>
        <w:rPr>
          <w:rFonts w:ascii="Times New Roman" w:hAnsi="Times New Roman" w:cs="Times New Roman"/>
          <w:b/>
          <w:sz w:val="28"/>
          <w:szCs w:val="28"/>
        </w:rPr>
        <w:t>2</w:t>
      </w:r>
      <w:r w:rsidR="0087537A">
        <w:rPr>
          <w:rFonts w:ascii="Times New Roman" w:hAnsi="Times New Roman" w:cs="Times New Roman"/>
          <w:b/>
          <w:sz w:val="28"/>
          <w:szCs w:val="28"/>
        </w:rPr>
        <w:t>. Cơ quan Thanh tra, giám sát ngân hàng:</w:t>
      </w:r>
    </w:p>
    <w:tbl>
      <w:tblPr>
        <w:tblStyle w:val="TableGrid"/>
        <w:tblW w:w="14317" w:type="dxa"/>
        <w:tblInd w:w="-601" w:type="dxa"/>
        <w:tblLayout w:type="fixed"/>
        <w:tblLook w:val="04A0"/>
      </w:tblPr>
      <w:tblGrid>
        <w:gridCol w:w="2977"/>
        <w:gridCol w:w="2977"/>
        <w:gridCol w:w="2552"/>
        <w:gridCol w:w="1701"/>
        <w:gridCol w:w="4110"/>
      </w:tblGrid>
      <w:tr w:rsidR="0087537A" w:rsidRPr="0087537A" w:rsidTr="00402073">
        <w:tc>
          <w:tcPr>
            <w:tcW w:w="2977" w:type="dxa"/>
            <w:vAlign w:val="center"/>
          </w:tcPr>
          <w:p w:rsidR="0087537A" w:rsidRPr="0087537A" w:rsidRDefault="0087537A"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87537A" w:rsidRPr="0087537A" w:rsidRDefault="0087537A"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87537A" w:rsidRPr="0087537A" w:rsidRDefault="0087537A"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87537A" w:rsidRPr="0087537A" w:rsidRDefault="0087537A"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87537A" w:rsidRPr="0087537A" w:rsidRDefault="0087537A"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330D54" w:rsidRPr="00E6113D" w:rsidTr="00402073">
        <w:tc>
          <w:tcPr>
            <w:tcW w:w="2977" w:type="dxa"/>
            <w:vAlign w:val="center"/>
          </w:tcPr>
          <w:p w:rsidR="00330D54"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1. </w:t>
            </w:r>
            <w:r w:rsidRPr="00E6113D">
              <w:rPr>
                <w:rFonts w:ascii="Times New Roman" w:hAnsi="Times New Roman" w:cs="Times New Roman"/>
                <w:sz w:val="26"/>
                <w:szCs w:val="26"/>
              </w:rPr>
              <w:t>Nguyễn Công Hùng</w:t>
            </w:r>
          </w:p>
        </w:tc>
        <w:tc>
          <w:tcPr>
            <w:tcW w:w="2977" w:type="dxa"/>
            <w:vMerge w:val="restart"/>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 xml:space="preserve">Vụ </w:t>
            </w:r>
            <w:r>
              <w:rPr>
                <w:rFonts w:ascii="Times New Roman" w:hAnsi="Times New Roman" w:cs="Times New Roman"/>
                <w:sz w:val="26"/>
                <w:szCs w:val="26"/>
              </w:rPr>
              <w:t>IV – Giám sát ngân hàng.</w:t>
            </w:r>
          </w:p>
          <w:p w:rsidR="00330D54" w:rsidRPr="00E6113D" w:rsidRDefault="00330D54" w:rsidP="002B440A">
            <w:pPr>
              <w:spacing w:line="264" w:lineRule="auto"/>
              <w:rPr>
                <w:rFonts w:ascii="Times New Roman" w:hAnsi="Times New Roman" w:cs="Times New Roman"/>
                <w:sz w:val="26"/>
                <w:szCs w:val="26"/>
              </w:rPr>
            </w:pPr>
          </w:p>
        </w:tc>
        <w:tc>
          <w:tcPr>
            <w:tcW w:w="2552" w:type="dxa"/>
            <w:vAlign w:val="center"/>
          </w:tcPr>
          <w:p w:rsidR="00330D54"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04.39366310-922098</w:t>
            </w:r>
            <w:r w:rsidR="00276E95">
              <w:rPr>
                <w:rFonts w:ascii="Times New Roman" w:hAnsi="Times New Roman" w:cs="Times New Roman"/>
                <w:sz w:val="26"/>
                <w:szCs w:val="26"/>
              </w:rPr>
              <w:t>;</w:t>
            </w:r>
          </w:p>
          <w:p w:rsidR="00276E95" w:rsidRPr="00E6113D" w:rsidRDefault="00276E95" w:rsidP="002B440A">
            <w:pPr>
              <w:spacing w:line="264" w:lineRule="auto"/>
              <w:rPr>
                <w:rFonts w:ascii="Times New Roman" w:hAnsi="Times New Roman" w:cs="Times New Roman"/>
                <w:sz w:val="26"/>
                <w:szCs w:val="26"/>
              </w:rPr>
            </w:pPr>
            <w:r>
              <w:rPr>
                <w:rFonts w:ascii="Times New Roman" w:hAnsi="Times New Roman" w:cs="Times New Roman"/>
                <w:sz w:val="26"/>
                <w:szCs w:val="26"/>
              </w:rPr>
              <w:t>0936888082</w:t>
            </w:r>
          </w:p>
        </w:tc>
        <w:tc>
          <w:tcPr>
            <w:tcW w:w="1701" w:type="dxa"/>
            <w:vMerge w:val="restart"/>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04.39392247</w:t>
            </w:r>
          </w:p>
        </w:tc>
        <w:tc>
          <w:tcPr>
            <w:tcW w:w="4110"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Chỉ tiêu: 8A, 8B, 8C, 8G, 8I, 8K, 8L, 8S.</w:t>
            </w:r>
          </w:p>
          <w:p w:rsidR="00330D54"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w:t>
            </w:r>
            <w:r w:rsidRPr="00E6113D">
              <w:rPr>
                <w:rFonts w:ascii="Times New Roman" w:hAnsi="Times New Roman" w:cs="Times New Roman"/>
                <w:sz w:val="26"/>
                <w:szCs w:val="26"/>
              </w:rPr>
              <w:t xml:space="preserve"> 27-B/CQTTGS; 28-B/CQTTGS.</w:t>
            </w:r>
          </w:p>
        </w:tc>
      </w:tr>
      <w:tr w:rsidR="00330D54" w:rsidRPr="00E6113D" w:rsidTr="00402073">
        <w:tc>
          <w:tcPr>
            <w:tcW w:w="2977" w:type="dxa"/>
            <w:vAlign w:val="center"/>
          </w:tcPr>
          <w:p w:rsidR="00330D54"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2. </w:t>
            </w:r>
            <w:r w:rsidRPr="00E6113D">
              <w:rPr>
                <w:rFonts w:ascii="Times New Roman" w:hAnsi="Times New Roman" w:cs="Times New Roman"/>
                <w:sz w:val="26"/>
                <w:szCs w:val="26"/>
              </w:rPr>
              <w:t>Nguyễn Hồng Lan</w:t>
            </w:r>
          </w:p>
        </w:tc>
        <w:tc>
          <w:tcPr>
            <w:tcW w:w="2977"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2552"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04.39392224</w:t>
            </w:r>
          </w:p>
        </w:tc>
        <w:tc>
          <w:tcPr>
            <w:tcW w:w="1701"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4110"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Chỉ tiêu: 6A, 6B, 8H, 8R.</w:t>
            </w:r>
          </w:p>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Biểu số</w:t>
            </w:r>
            <w:r>
              <w:rPr>
                <w:rFonts w:ascii="Times New Roman" w:hAnsi="Times New Roman" w:cs="Times New Roman"/>
                <w:sz w:val="26"/>
                <w:szCs w:val="26"/>
              </w:rPr>
              <w:t>:</w:t>
            </w:r>
            <w:r w:rsidRPr="00E6113D">
              <w:rPr>
                <w:rFonts w:ascii="Times New Roman" w:hAnsi="Times New Roman" w:cs="Times New Roman"/>
                <w:sz w:val="26"/>
                <w:szCs w:val="26"/>
              </w:rPr>
              <w:t xml:space="preserve"> 25-B/CQTTGS; 26-B/CQTTGS.</w:t>
            </w:r>
          </w:p>
        </w:tc>
      </w:tr>
      <w:tr w:rsidR="00330D54" w:rsidRPr="00E6113D" w:rsidTr="00402073">
        <w:tc>
          <w:tcPr>
            <w:tcW w:w="2977" w:type="dxa"/>
            <w:vAlign w:val="center"/>
          </w:tcPr>
          <w:p w:rsidR="00330D54"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3. </w:t>
            </w:r>
            <w:r w:rsidRPr="00E6113D">
              <w:rPr>
                <w:rFonts w:ascii="Times New Roman" w:hAnsi="Times New Roman" w:cs="Times New Roman"/>
                <w:sz w:val="26"/>
                <w:szCs w:val="26"/>
              </w:rPr>
              <w:t>Nguyễn Trung Thu</w:t>
            </w:r>
          </w:p>
        </w:tc>
        <w:tc>
          <w:tcPr>
            <w:tcW w:w="2977"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2552"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04.39366310-906028</w:t>
            </w:r>
          </w:p>
        </w:tc>
        <w:tc>
          <w:tcPr>
            <w:tcW w:w="1701"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4110"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Chỉ tiêu: 8O, 8D.</w:t>
            </w:r>
          </w:p>
        </w:tc>
      </w:tr>
      <w:tr w:rsidR="00330D54" w:rsidRPr="00E6113D" w:rsidTr="00402073">
        <w:tc>
          <w:tcPr>
            <w:tcW w:w="2977" w:type="dxa"/>
            <w:vAlign w:val="center"/>
          </w:tcPr>
          <w:p w:rsidR="00330D54"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4. </w:t>
            </w:r>
            <w:r w:rsidRPr="00E6113D">
              <w:rPr>
                <w:rFonts w:ascii="Times New Roman" w:hAnsi="Times New Roman" w:cs="Times New Roman"/>
                <w:sz w:val="26"/>
                <w:szCs w:val="26"/>
              </w:rPr>
              <w:t>Trần Thị Hồng Vân</w:t>
            </w:r>
          </w:p>
        </w:tc>
        <w:tc>
          <w:tcPr>
            <w:tcW w:w="2977"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2552"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04.39392230</w:t>
            </w:r>
          </w:p>
        </w:tc>
        <w:tc>
          <w:tcPr>
            <w:tcW w:w="1701"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4110"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Chỉ tiêu: 6C, 8N, 8M, 8P, 8Q, 8T</w:t>
            </w:r>
            <w:r>
              <w:rPr>
                <w:rFonts w:ascii="Times New Roman" w:hAnsi="Times New Roman" w:cs="Times New Roman"/>
                <w:sz w:val="26"/>
                <w:szCs w:val="26"/>
              </w:rPr>
              <w:t>.</w:t>
            </w:r>
          </w:p>
        </w:tc>
      </w:tr>
    </w:tbl>
    <w:p w:rsidR="00B1485B" w:rsidRDefault="00B1485B" w:rsidP="00E6113D">
      <w:pPr>
        <w:spacing w:after="120" w:line="240" w:lineRule="auto"/>
        <w:rPr>
          <w:rFonts w:ascii="Times New Roman" w:hAnsi="Times New Roman" w:cs="Times New Roman"/>
          <w:b/>
          <w:sz w:val="28"/>
          <w:szCs w:val="28"/>
        </w:rPr>
      </w:pPr>
    </w:p>
    <w:p w:rsidR="00E6113D" w:rsidRDefault="000F4BFC" w:rsidP="00E6113D">
      <w:pPr>
        <w:spacing w:after="120" w:line="240" w:lineRule="auto"/>
        <w:rPr>
          <w:rFonts w:ascii="Times New Roman" w:hAnsi="Times New Roman" w:cs="Times New Roman"/>
          <w:b/>
          <w:sz w:val="28"/>
          <w:szCs w:val="28"/>
        </w:rPr>
      </w:pPr>
      <w:r>
        <w:rPr>
          <w:rFonts w:ascii="Times New Roman" w:hAnsi="Times New Roman" w:cs="Times New Roman"/>
          <w:b/>
          <w:sz w:val="28"/>
          <w:szCs w:val="28"/>
        </w:rPr>
        <w:t>3</w:t>
      </w:r>
      <w:r w:rsidR="00E6113D">
        <w:rPr>
          <w:rFonts w:ascii="Times New Roman" w:hAnsi="Times New Roman" w:cs="Times New Roman"/>
          <w:b/>
          <w:sz w:val="28"/>
          <w:szCs w:val="28"/>
        </w:rPr>
        <w:t>. Cục Phát hành và Kho quỹ:</w:t>
      </w:r>
    </w:p>
    <w:tbl>
      <w:tblPr>
        <w:tblStyle w:val="TableGrid"/>
        <w:tblW w:w="14317" w:type="dxa"/>
        <w:tblInd w:w="-601" w:type="dxa"/>
        <w:tblLayout w:type="fixed"/>
        <w:tblLook w:val="04A0"/>
      </w:tblPr>
      <w:tblGrid>
        <w:gridCol w:w="2977"/>
        <w:gridCol w:w="2977"/>
        <w:gridCol w:w="2552"/>
        <w:gridCol w:w="1701"/>
        <w:gridCol w:w="4110"/>
      </w:tblGrid>
      <w:tr w:rsidR="00E6113D" w:rsidRPr="0087537A" w:rsidTr="00402073">
        <w:tc>
          <w:tcPr>
            <w:tcW w:w="2977" w:type="dxa"/>
            <w:vAlign w:val="center"/>
          </w:tcPr>
          <w:p w:rsidR="00E6113D" w:rsidRPr="0087537A" w:rsidRDefault="00E6113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E6113D" w:rsidRPr="0087537A" w:rsidRDefault="00E6113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E6113D" w:rsidRPr="0087537A" w:rsidRDefault="00E6113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E6113D" w:rsidRPr="0087537A" w:rsidRDefault="00E6113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E6113D" w:rsidRPr="0087537A" w:rsidRDefault="00E6113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 Đinh Thị Thúy An</w:t>
            </w:r>
          </w:p>
        </w:tc>
        <w:tc>
          <w:tcPr>
            <w:tcW w:w="2977"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Nghiệp vụ phát hành</w:t>
            </w:r>
          </w:p>
        </w:tc>
        <w:tc>
          <w:tcPr>
            <w:tcW w:w="2552" w:type="dxa"/>
            <w:vMerge w:val="restart"/>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38269904</w:t>
            </w:r>
          </w:p>
        </w:tc>
        <w:tc>
          <w:tcPr>
            <w:tcW w:w="1701" w:type="dxa"/>
            <w:vMerge w:val="restart"/>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38244650</w:t>
            </w:r>
          </w:p>
        </w:tc>
        <w:tc>
          <w:tcPr>
            <w:tcW w:w="4110" w:type="dxa"/>
            <w:vMerge w:val="restart"/>
            <w:vAlign w:val="center"/>
          </w:tcPr>
          <w:p w:rsidR="00713792" w:rsidRDefault="00713792" w:rsidP="00713792">
            <w:pPr>
              <w:spacing w:line="264" w:lineRule="auto"/>
              <w:rPr>
                <w:rFonts w:ascii="Times New Roman" w:hAnsi="Times New Roman" w:cs="Times New Roman"/>
                <w:sz w:val="26"/>
                <w:szCs w:val="26"/>
              </w:rPr>
            </w:pPr>
            <w:r>
              <w:rPr>
                <w:rFonts w:ascii="Times New Roman" w:hAnsi="Times New Roman" w:cs="Times New Roman"/>
                <w:sz w:val="26"/>
                <w:szCs w:val="26"/>
              </w:rPr>
              <w:t>Chỉ tiêu: 4C.1; 4C.2; 4C.3; 4C.4.</w:t>
            </w:r>
          </w:p>
          <w:p w:rsidR="00713792" w:rsidRPr="00E6113D" w:rsidRDefault="00713792" w:rsidP="00713792">
            <w:pPr>
              <w:spacing w:line="264" w:lineRule="auto"/>
              <w:rPr>
                <w:rFonts w:ascii="Times New Roman" w:hAnsi="Times New Roman" w:cs="Times New Roman"/>
                <w:sz w:val="26"/>
                <w:szCs w:val="26"/>
              </w:rPr>
            </w:pPr>
            <w:r>
              <w:rPr>
                <w:rFonts w:ascii="Times New Roman" w:hAnsi="Times New Roman" w:cs="Times New Roman"/>
                <w:sz w:val="26"/>
                <w:szCs w:val="26"/>
              </w:rPr>
              <w:t>Biểu số: 29-B/NHNN-CN.</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2. Vương Thị Bích Ngọc</w:t>
            </w:r>
          </w:p>
        </w:tc>
        <w:tc>
          <w:tcPr>
            <w:tcW w:w="2977"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2552"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lastRenderedPageBreak/>
              <w:t>3. Nguyễn Thanh Tâm</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Thiết kế mẫu tiền và chống tiền giả</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38247467</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4C.5; 4C.6.</w:t>
            </w:r>
          </w:p>
        </w:tc>
      </w:tr>
    </w:tbl>
    <w:p w:rsidR="002B440A" w:rsidRDefault="002B440A" w:rsidP="0020744B">
      <w:pPr>
        <w:spacing w:after="120" w:line="240" w:lineRule="auto"/>
        <w:rPr>
          <w:rFonts w:ascii="Times New Roman" w:hAnsi="Times New Roman" w:cs="Times New Roman"/>
          <w:b/>
          <w:sz w:val="28"/>
          <w:szCs w:val="28"/>
        </w:rPr>
      </w:pPr>
    </w:p>
    <w:p w:rsidR="0020744B" w:rsidRDefault="0020744B" w:rsidP="0020744B">
      <w:pPr>
        <w:spacing w:after="120" w:line="240" w:lineRule="auto"/>
        <w:rPr>
          <w:rFonts w:ascii="Times New Roman" w:hAnsi="Times New Roman" w:cs="Times New Roman"/>
          <w:b/>
          <w:sz w:val="28"/>
          <w:szCs w:val="28"/>
        </w:rPr>
      </w:pPr>
      <w:r>
        <w:rPr>
          <w:rFonts w:ascii="Times New Roman" w:hAnsi="Times New Roman" w:cs="Times New Roman"/>
          <w:b/>
          <w:sz w:val="28"/>
          <w:szCs w:val="28"/>
        </w:rPr>
        <w:t>3. Vụ Thanh toán:</w:t>
      </w:r>
    </w:p>
    <w:tbl>
      <w:tblPr>
        <w:tblStyle w:val="TableGrid"/>
        <w:tblW w:w="14317" w:type="dxa"/>
        <w:tblInd w:w="-601" w:type="dxa"/>
        <w:tblLayout w:type="fixed"/>
        <w:tblLook w:val="04A0"/>
      </w:tblPr>
      <w:tblGrid>
        <w:gridCol w:w="2977"/>
        <w:gridCol w:w="2977"/>
        <w:gridCol w:w="2552"/>
        <w:gridCol w:w="1701"/>
        <w:gridCol w:w="4110"/>
      </w:tblGrid>
      <w:tr w:rsidR="0020744B" w:rsidRPr="0087537A" w:rsidTr="00402073">
        <w:tc>
          <w:tcPr>
            <w:tcW w:w="2977" w:type="dxa"/>
            <w:vAlign w:val="center"/>
          </w:tcPr>
          <w:p w:rsidR="0020744B" w:rsidRPr="0087537A" w:rsidRDefault="0020744B"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20744B" w:rsidRPr="0087537A" w:rsidRDefault="0020744B"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20744B" w:rsidRPr="0087537A" w:rsidRDefault="0020744B"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20744B" w:rsidRPr="0087537A" w:rsidRDefault="0020744B"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20744B" w:rsidRPr="0087537A" w:rsidRDefault="0020744B"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 Phó Đức Tiến</w:t>
            </w:r>
          </w:p>
        </w:tc>
        <w:tc>
          <w:tcPr>
            <w:tcW w:w="2977"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Giám sát các hệ thống Thanh toán</w:t>
            </w:r>
          </w:p>
        </w:tc>
        <w:tc>
          <w:tcPr>
            <w:tcW w:w="2552" w:type="dxa"/>
            <w:vMerge w:val="restart"/>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39392217</w:t>
            </w:r>
          </w:p>
        </w:tc>
        <w:tc>
          <w:tcPr>
            <w:tcW w:w="1701" w:type="dxa"/>
            <w:vMerge w:val="restart"/>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39392215</w:t>
            </w:r>
          </w:p>
        </w:tc>
        <w:tc>
          <w:tcPr>
            <w:tcW w:w="4110" w:type="dxa"/>
            <w:vMerge w:val="restart"/>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4B.2.</w:t>
            </w:r>
          </w:p>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10-A/TT, 23-B/TT; 24-B/TT.</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2. Bùi Thị Thanh Vân</w:t>
            </w:r>
          </w:p>
        </w:tc>
        <w:tc>
          <w:tcPr>
            <w:tcW w:w="2977"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2552"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3. Ngô Thái Anh</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Phát triển thanh toán</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39392218</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4A, 4B.1.</w:t>
            </w:r>
          </w:p>
        </w:tc>
      </w:tr>
    </w:tbl>
    <w:p w:rsidR="00B1485B" w:rsidRDefault="00B1485B" w:rsidP="008B534D">
      <w:pPr>
        <w:spacing w:after="120" w:line="240" w:lineRule="auto"/>
        <w:rPr>
          <w:rFonts w:ascii="Times New Roman" w:hAnsi="Times New Roman" w:cs="Times New Roman"/>
          <w:b/>
          <w:sz w:val="28"/>
          <w:szCs w:val="28"/>
        </w:rPr>
      </w:pPr>
    </w:p>
    <w:p w:rsidR="008B534D" w:rsidRDefault="0020744B" w:rsidP="008B534D">
      <w:pPr>
        <w:spacing w:after="120" w:line="240" w:lineRule="auto"/>
        <w:rPr>
          <w:rFonts w:ascii="Times New Roman" w:hAnsi="Times New Roman" w:cs="Times New Roman"/>
          <w:b/>
          <w:sz w:val="28"/>
          <w:szCs w:val="28"/>
        </w:rPr>
      </w:pPr>
      <w:r>
        <w:rPr>
          <w:rFonts w:ascii="Times New Roman" w:hAnsi="Times New Roman" w:cs="Times New Roman"/>
          <w:b/>
          <w:sz w:val="28"/>
          <w:szCs w:val="28"/>
        </w:rPr>
        <w:t>4</w:t>
      </w:r>
      <w:r w:rsidR="008B534D">
        <w:rPr>
          <w:rFonts w:ascii="Times New Roman" w:hAnsi="Times New Roman" w:cs="Times New Roman"/>
          <w:b/>
          <w:sz w:val="28"/>
          <w:szCs w:val="28"/>
        </w:rPr>
        <w:t>. Vụ Chính sách tiền tệ:</w:t>
      </w:r>
    </w:p>
    <w:tbl>
      <w:tblPr>
        <w:tblStyle w:val="TableGrid"/>
        <w:tblW w:w="14317" w:type="dxa"/>
        <w:tblInd w:w="-601" w:type="dxa"/>
        <w:tblLayout w:type="fixed"/>
        <w:tblLook w:val="04A0"/>
      </w:tblPr>
      <w:tblGrid>
        <w:gridCol w:w="2977"/>
        <w:gridCol w:w="2977"/>
        <w:gridCol w:w="2552"/>
        <w:gridCol w:w="1701"/>
        <w:gridCol w:w="4110"/>
      </w:tblGrid>
      <w:tr w:rsidR="008B534D" w:rsidRPr="0087537A" w:rsidTr="00402073">
        <w:tc>
          <w:tcPr>
            <w:tcW w:w="2977" w:type="dxa"/>
            <w:vAlign w:val="center"/>
          </w:tcPr>
          <w:p w:rsidR="008B534D" w:rsidRPr="0087537A" w:rsidRDefault="008B534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8B534D" w:rsidRPr="0087537A" w:rsidRDefault="008B534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8B534D" w:rsidRPr="0087537A" w:rsidRDefault="008B534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8B534D" w:rsidRPr="0087537A" w:rsidRDefault="008B534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8B534D" w:rsidRPr="0087537A" w:rsidRDefault="008B534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 Nguyễn Thị Ngọc Lan</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Nghiên cứu kinh tế</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04.39347973 hoặc </w:t>
            </w:r>
            <w:r w:rsidRPr="00E6113D">
              <w:rPr>
                <w:rFonts w:ascii="Times New Roman" w:hAnsi="Times New Roman" w:cs="Times New Roman"/>
                <w:sz w:val="26"/>
                <w:szCs w:val="26"/>
              </w:rPr>
              <w:t>04.39366310-</w:t>
            </w:r>
            <w:r>
              <w:rPr>
                <w:rFonts w:ascii="Times New Roman" w:hAnsi="Times New Roman" w:cs="Times New Roman"/>
                <w:sz w:val="26"/>
                <w:szCs w:val="26"/>
              </w:rPr>
              <w:t>414098</w:t>
            </w:r>
          </w:p>
        </w:tc>
        <w:tc>
          <w:tcPr>
            <w:tcW w:w="1701"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04.38240132</w:t>
            </w: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2. Nguyễn Minh Hòa</w:t>
            </w:r>
          </w:p>
        </w:tc>
        <w:tc>
          <w:tcPr>
            <w:tcW w:w="2977"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Lãi suất</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0912404292</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restart"/>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3A.</w:t>
            </w:r>
          </w:p>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09-B/CSTT.</w:t>
            </w: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3. Lê Thị Trang</w:t>
            </w:r>
          </w:p>
        </w:tc>
        <w:tc>
          <w:tcPr>
            <w:tcW w:w="2977" w:type="dxa"/>
            <w:vMerge/>
            <w:vAlign w:val="center"/>
          </w:tcPr>
          <w:p w:rsidR="00713792" w:rsidRDefault="00713792" w:rsidP="002B440A">
            <w:pPr>
              <w:spacing w:line="264" w:lineRule="auto"/>
              <w:rPr>
                <w:rFonts w:ascii="Times New Roman" w:hAnsi="Times New Roman" w:cs="Times New Roman"/>
                <w:sz w:val="26"/>
                <w:szCs w:val="26"/>
              </w:rPr>
            </w:pP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0978831585</w:t>
            </w:r>
          </w:p>
        </w:tc>
        <w:tc>
          <w:tcPr>
            <w:tcW w:w="1701" w:type="dxa"/>
            <w:vMerge/>
            <w:vAlign w:val="center"/>
          </w:tcPr>
          <w:p w:rsidR="00713792"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4. Nguyễn Kiều Oanh</w:t>
            </w:r>
          </w:p>
        </w:tc>
        <w:tc>
          <w:tcPr>
            <w:tcW w:w="2977"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0979470546</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5. Bùi Thúy Hằng</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Chính sách tín dụng</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04.38246955</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1C.</w:t>
            </w:r>
          </w:p>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01-A/CSTT; 04-B/CSTT; 05-B/CSTT; 06-B/CSTT; 07-B/CSTT; 08-B/CSTT; 10-B/CSTT; 11-B/CSTT.</w:t>
            </w: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6. Trần Thị Thanh</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QL vốn khả dụng và Nghiệp vụ TT mở</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04.39348857</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7B.</w:t>
            </w: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7. </w:t>
            </w:r>
            <w:r w:rsidR="008D6279">
              <w:rPr>
                <w:rFonts w:ascii="Times New Roman" w:hAnsi="Times New Roman" w:cs="Times New Roman"/>
                <w:sz w:val="26"/>
                <w:szCs w:val="26"/>
              </w:rPr>
              <w:t>N</w:t>
            </w:r>
            <w:r w:rsidR="006325B9">
              <w:rPr>
                <w:rFonts w:ascii="Times New Roman" w:hAnsi="Times New Roman" w:cs="Times New Roman"/>
                <w:sz w:val="26"/>
                <w:szCs w:val="26"/>
              </w:rPr>
              <w:t>guyễn Đinh</w:t>
            </w:r>
            <w:r w:rsidR="008D6279">
              <w:rPr>
                <w:rFonts w:ascii="Times New Roman" w:hAnsi="Times New Roman" w:cs="Times New Roman"/>
                <w:sz w:val="26"/>
                <w:szCs w:val="26"/>
              </w:rPr>
              <w:t xml:space="preserve"> Phương</w:t>
            </w:r>
          </w:p>
        </w:tc>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Tỷ giá</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04.39343339</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5A.1.</w:t>
            </w:r>
          </w:p>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19-B/QLNH.</w:t>
            </w:r>
          </w:p>
        </w:tc>
      </w:tr>
    </w:tbl>
    <w:p w:rsidR="00C570D5" w:rsidRDefault="00C570D5" w:rsidP="00C570D5">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5. Vụ Tín dụng</w:t>
      </w:r>
      <w:r w:rsidR="00C17CEE">
        <w:rPr>
          <w:rFonts w:ascii="Times New Roman" w:hAnsi="Times New Roman" w:cs="Times New Roman"/>
          <w:b/>
          <w:sz w:val="28"/>
          <w:szCs w:val="28"/>
        </w:rPr>
        <w:t xml:space="preserve"> các ngành kinh tế</w:t>
      </w:r>
      <w:r>
        <w:rPr>
          <w:rFonts w:ascii="Times New Roman" w:hAnsi="Times New Roman" w:cs="Times New Roman"/>
          <w:b/>
          <w:sz w:val="28"/>
          <w:szCs w:val="28"/>
        </w:rPr>
        <w:t>:</w:t>
      </w:r>
    </w:p>
    <w:tbl>
      <w:tblPr>
        <w:tblStyle w:val="TableGrid"/>
        <w:tblW w:w="14317" w:type="dxa"/>
        <w:tblInd w:w="-601" w:type="dxa"/>
        <w:tblLayout w:type="fixed"/>
        <w:tblLook w:val="04A0"/>
      </w:tblPr>
      <w:tblGrid>
        <w:gridCol w:w="2977"/>
        <w:gridCol w:w="2977"/>
        <w:gridCol w:w="2552"/>
        <w:gridCol w:w="1701"/>
        <w:gridCol w:w="4110"/>
      </w:tblGrid>
      <w:tr w:rsidR="00C570D5" w:rsidRPr="0087537A" w:rsidTr="00402073">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 Phạm Ngọc Anh</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Tín dụng ngành nông nghiệp</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04.39349428; 0949786866</w:t>
            </w:r>
          </w:p>
        </w:tc>
        <w:tc>
          <w:tcPr>
            <w:tcW w:w="1701"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04.38248800 hoặc 04.38256626</w:t>
            </w:r>
          </w:p>
        </w:tc>
        <w:tc>
          <w:tcPr>
            <w:tcW w:w="411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1A.2; 1A.3; 1B.2; 1B.3.</w:t>
            </w:r>
          </w:p>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09-A/TD; 20-B/TD; 22-B/TD.</w:t>
            </w: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2. Lương Thị Thu Trang</w:t>
            </w:r>
          </w:p>
        </w:tc>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Tín dụng Thương mại và Dịch vụ</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04.39366309-404028</w:t>
            </w:r>
          </w:p>
        </w:tc>
        <w:tc>
          <w:tcPr>
            <w:tcW w:w="1701" w:type="dxa"/>
            <w:vMerge/>
            <w:vAlign w:val="center"/>
          </w:tcPr>
          <w:p w:rsidR="00713792" w:rsidRDefault="00713792" w:rsidP="002B440A">
            <w:pPr>
              <w:spacing w:line="264" w:lineRule="auto"/>
              <w:rPr>
                <w:rFonts w:ascii="Times New Roman" w:hAnsi="Times New Roman" w:cs="Times New Roman"/>
                <w:sz w:val="26"/>
                <w:szCs w:val="26"/>
              </w:rPr>
            </w:pPr>
          </w:p>
        </w:tc>
        <w:tc>
          <w:tcPr>
            <w:tcW w:w="4110" w:type="dxa"/>
            <w:vAlign w:val="center"/>
          </w:tcPr>
          <w:p w:rsidR="00713792" w:rsidRDefault="00713792" w:rsidP="00670DB1">
            <w:pPr>
              <w:spacing w:line="264" w:lineRule="auto"/>
              <w:rPr>
                <w:rFonts w:ascii="Times New Roman" w:hAnsi="Times New Roman" w:cs="Times New Roman"/>
                <w:sz w:val="26"/>
                <w:szCs w:val="26"/>
              </w:rPr>
            </w:pPr>
            <w:r>
              <w:rPr>
                <w:rFonts w:ascii="Times New Roman" w:hAnsi="Times New Roman" w:cs="Times New Roman"/>
                <w:sz w:val="26"/>
                <w:szCs w:val="26"/>
              </w:rPr>
              <w:t>Chỉ tiêu: 1E.</w:t>
            </w:r>
          </w:p>
          <w:p w:rsidR="00713792" w:rsidRPr="00E6113D" w:rsidRDefault="00713792" w:rsidP="00670DB1">
            <w:pPr>
              <w:spacing w:line="264" w:lineRule="auto"/>
              <w:rPr>
                <w:rFonts w:ascii="Times New Roman" w:hAnsi="Times New Roman" w:cs="Times New Roman"/>
                <w:sz w:val="26"/>
                <w:szCs w:val="26"/>
              </w:rPr>
            </w:pPr>
            <w:r>
              <w:rPr>
                <w:rFonts w:ascii="Times New Roman" w:hAnsi="Times New Roman" w:cs="Times New Roman"/>
                <w:sz w:val="26"/>
                <w:szCs w:val="26"/>
              </w:rPr>
              <w:t>Biểu số: 21-B/TD.</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3. Nguyễn Kim Thanh</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Tín dụng Thương mại và dịch vụ</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04.38255643</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Phụ trách chung</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4. Nguyễn Thị Diệu Linh</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xử lý nợ</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04.39345107</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7A.3; 7A.4.</w:t>
            </w: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5. Nguyễn Phú Thủy</w:t>
            </w:r>
          </w:p>
        </w:tc>
        <w:tc>
          <w:tcPr>
            <w:tcW w:w="2977" w:type="dxa"/>
            <w:vAlign w:val="center"/>
          </w:tcPr>
          <w:p w:rsidR="00713792" w:rsidRDefault="00713792" w:rsidP="00670DB1">
            <w:pPr>
              <w:spacing w:line="264" w:lineRule="auto"/>
              <w:rPr>
                <w:rFonts w:ascii="Times New Roman" w:hAnsi="Times New Roman" w:cs="Times New Roman"/>
                <w:sz w:val="26"/>
                <w:szCs w:val="26"/>
              </w:rPr>
            </w:pPr>
            <w:r>
              <w:rPr>
                <w:rFonts w:ascii="Times New Roman" w:hAnsi="Times New Roman" w:cs="Times New Roman"/>
                <w:sz w:val="26"/>
                <w:szCs w:val="26"/>
              </w:rPr>
              <w:t>Tín dụng Thương mại và Dịch vụ</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04.39366309-515058</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8E</w:t>
            </w:r>
          </w:p>
        </w:tc>
      </w:tr>
    </w:tbl>
    <w:p w:rsidR="002B440A" w:rsidRDefault="002B440A" w:rsidP="00C570D5">
      <w:pPr>
        <w:spacing w:after="120" w:line="240" w:lineRule="auto"/>
        <w:rPr>
          <w:rFonts w:ascii="Times New Roman" w:hAnsi="Times New Roman" w:cs="Times New Roman"/>
          <w:b/>
          <w:sz w:val="28"/>
          <w:szCs w:val="28"/>
        </w:rPr>
      </w:pPr>
    </w:p>
    <w:p w:rsidR="00C570D5" w:rsidRDefault="00C570D5" w:rsidP="00C570D5">
      <w:pPr>
        <w:spacing w:after="120" w:line="240" w:lineRule="auto"/>
        <w:rPr>
          <w:rFonts w:ascii="Times New Roman" w:hAnsi="Times New Roman" w:cs="Times New Roman"/>
          <w:b/>
          <w:sz w:val="28"/>
          <w:szCs w:val="28"/>
        </w:rPr>
      </w:pPr>
      <w:r>
        <w:rPr>
          <w:rFonts w:ascii="Times New Roman" w:hAnsi="Times New Roman" w:cs="Times New Roman"/>
          <w:b/>
          <w:sz w:val="28"/>
          <w:szCs w:val="28"/>
        </w:rPr>
        <w:t>6. Vụ Quản lý ngoại hối:</w:t>
      </w:r>
    </w:p>
    <w:tbl>
      <w:tblPr>
        <w:tblStyle w:val="TableGrid"/>
        <w:tblW w:w="14317" w:type="dxa"/>
        <w:tblInd w:w="-601" w:type="dxa"/>
        <w:tblLook w:val="04A0"/>
      </w:tblPr>
      <w:tblGrid>
        <w:gridCol w:w="2977"/>
        <w:gridCol w:w="2977"/>
        <w:gridCol w:w="2552"/>
        <w:gridCol w:w="1581"/>
        <w:gridCol w:w="4230"/>
      </w:tblGrid>
      <w:tr w:rsidR="00C570D5" w:rsidRPr="0087537A" w:rsidTr="00402073">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581"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230"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713792" w:rsidRPr="000F4BFC" w:rsidTr="00402073">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1. Nguyễn Lan Anh</w:t>
            </w:r>
          </w:p>
        </w:tc>
        <w:tc>
          <w:tcPr>
            <w:tcW w:w="2977" w:type="dxa"/>
            <w:vMerge w:val="restart"/>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Quản lý các giao dịch vốn</w:t>
            </w:r>
          </w:p>
          <w:p w:rsidR="00713792" w:rsidRPr="000F4BFC" w:rsidRDefault="00713792" w:rsidP="002B440A">
            <w:pPr>
              <w:spacing w:line="264" w:lineRule="auto"/>
              <w:rPr>
                <w:rFonts w:ascii="Times New Roman" w:hAnsi="Times New Roman" w:cs="Times New Roman"/>
                <w:sz w:val="26"/>
                <w:szCs w:val="26"/>
              </w:rPr>
            </w:pPr>
          </w:p>
        </w:tc>
        <w:tc>
          <w:tcPr>
            <w:tcW w:w="2552"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04.39343313</w:t>
            </w:r>
          </w:p>
        </w:tc>
        <w:tc>
          <w:tcPr>
            <w:tcW w:w="1581" w:type="dxa"/>
            <w:vMerge w:val="restart"/>
            <w:vAlign w:val="center"/>
          </w:tcPr>
          <w:p w:rsidR="00713792" w:rsidRPr="000F4BFC"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04.38268789</w:t>
            </w:r>
          </w:p>
        </w:tc>
        <w:tc>
          <w:tcPr>
            <w:tcW w:w="423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Biểu số: 07-A/QLNH; 08-A/QLNH; 13-B/QLNH; 14-B/QLNH; </w:t>
            </w:r>
          </w:p>
          <w:p w:rsidR="00713792" w:rsidRPr="000F4BFC"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15-B/QLNH.</w:t>
            </w:r>
          </w:p>
        </w:tc>
      </w:tr>
      <w:tr w:rsidR="00713792" w:rsidRPr="000F4BFC" w:rsidTr="00402073">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2. Tô Thị Thanh Bình</w:t>
            </w:r>
          </w:p>
        </w:tc>
        <w:tc>
          <w:tcPr>
            <w:tcW w:w="2977" w:type="dxa"/>
            <w:vMerge/>
            <w:vAlign w:val="center"/>
          </w:tcPr>
          <w:p w:rsidR="00713792" w:rsidRPr="000F4BFC" w:rsidRDefault="00713792" w:rsidP="002B440A">
            <w:pPr>
              <w:spacing w:line="264" w:lineRule="auto"/>
              <w:rPr>
                <w:rFonts w:ascii="Times New Roman" w:hAnsi="Times New Roman" w:cs="Times New Roman"/>
                <w:sz w:val="26"/>
                <w:szCs w:val="26"/>
              </w:rPr>
            </w:pPr>
          </w:p>
        </w:tc>
        <w:tc>
          <w:tcPr>
            <w:tcW w:w="2552"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04.39343356</w:t>
            </w:r>
          </w:p>
        </w:tc>
        <w:tc>
          <w:tcPr>
            <w:tcW w:w="1581" w:type="dxa"/>
            <w:vMerge/>
            <w:vAlign w:val="center"/>
          </w:tcPr>
          <w:p w:rsidR="00713792" w:rsidRDefault="00713792" w:rsidP="002B440A">
            <w:pPr>
              <w:spacing w:line="264" w:lineRule="auto"/>
              <w:rPr>
                <w:rFonts w:ascii="Times New Roman" w:hAnsi="Times New Roman" w:cs="Times New Roman"/>
                <w:sz w:val="26"/>
                <w:szCs w:val="26"/>
              </w:rPr>
            </w:pPr>
          </w:p>
        </w:tc>
        <w:tc>
          <w:tcPr>
            <w:tcW w:w="423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Biểu số: 03-A/QLNH; 04-A/QLNH; 05-A/QLNH; 06-A/QLNH; </w:t>
            </w:r>
          </w:p>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16-B/QLNH; 17-B/QLNH; </w:t>
            </w:r>
          </w:p>
          <w:p w:rsidR="00713792" w:rsidRPr="000F4BFC"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18-B/QLNH.</w:t>
            </w:r>
          </w:p>
        </w:tc>
      </w:tr>
      <w:tr w:rsidR="00713792" w:rsidRPr="000F4BFC" w:rsidTr="00402073">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3. Nguyễn Thị Thu Hiền</w:t>
            </w:r>
          </w:p>
        </w:tc>
        <w:tc>
          <w:tcPr>
            <w:tcW w:w="2977" w:type="dxa"/>
            <w:vMerge w:val="restart"/>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Quản lý các giao dịch vãng lai</w:t>
            </w:r>
          </w:p>
        </w:tc>
        <w:tc>
          <w:tcPr>
            <w:tcW w:w="2552" w:type="dxa"/>
            <w:vAlign w:val="center"/>
          </w:tcPr>
          <w:p w:rsidR="00713792" w:rsidRPr="000F4BFC" w:rsidRDefault="00713792" w:rsidP="00C17CEE">
            <w:pPr>
              <w:spacing w:line="264" w:lineRule="auto"/>
              <w:rPr>
                <w:rFonts w:ascii="Times New Roman" w:hAnsi="Times New Roman" w:cs="Times New Roman"/>
                <w:sz w:val="26"/>
                <w:szCs w:val="26"/>
              </w:rPr>
            </w:pPr>
            <w:r>
              <w:rPr>
                <w:rFonts w:ascii="Times New Roman" w:hAnsi="Times New Roman" w:cs="Times New Roman"/>
                <w:sz w:val="26"/>
                <w:szCs w:val="26"/>
              </w:rPr>
              <w:t>04.39343348</w:t>
            </w:r>
          </w:p>
        </w:tc>
        <w:tc>
          <w:tcPr>
            <w:tcW w:w="1581" w:type="dxa"/>
            <w:vMerge/>
            <w:vAlign w:val="center"/>
          </w:tcPr>
          <w:p w:rsidR="00713792" w:rsidRDefault="00713792" w:rsidP="002B440A">
            <w:pPr>
              <w:spacing w:line="264" w:lineRule="auto"/>
              <w:rPr>
                <w:rFonts w:ascii="Times New Roman" w:hAnsi="Times New Roman" w:cs="Times New Roman"/>
                <w:sz w:val="26"/>
                <w:szCs w:val="26"/>
              </w:rPr>
            </w:pPr>
          </w:p>
        </w:tc>
        <w:tc>
          <w:tcPr>
            <w:tcW w:w="4230" w:type="dxa"/>
            <w:vMerge w:val="restart"/>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5A.2; 5A.3; 5A.4; 5A.5; 5A.6.</w:t>
            </w:r>
          </w:p>
          <w:p w:rsidR="00713792" w:rsidRPr="000F4BFC"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02-A/QLNH; 12-B/QLNH.</w:t>
            </w:r>
          </w:p>
        </w:tc>
      </w:tr>
      <w:tr w:rsidR="00713792" w:rsidRPr="000F4BFC" w:rsidTr="00402073">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4. Đặng Hoàng Điệp</w:t>
            </w:r>
          </w:p>
        </w:tc>
        <w:tc>
          <w:tcPr>
            <w:tcW w:w="2977" w:type="dxa"/>
            <w:vMerge/>
            <w:vAlign w:val="center"/>
          </w:tcPr>
          <w:p w:rsidR="00713792" w:rsidRPr="000F4BFC" w:rsidRDefault="00713792" w:rsidP="002B440A">
            <w:pPr>
              <w:spacing w:line="264" w:lineRule="auto"/>
              <w:rPr>
                <w:rFonts w:ascii="Times New Roman" w:hAnsi="Times New Roman" w:cs="Times New Roman"/>
                <w:sz w:val="26"/>
                <w:szCs w:val="26"/>
              </w:rPr>
            </w:pPr>
          </w:p>
        </w:tc>
        <w:tc>
          <w:tcPr>
            <w:tcW w:w="2552" w:type="dxa"/>
            <w:vAlign w:val="center"/>
          </w:tcPr>
          <w:p w:rsidR="00713792" w:rsidRPr="000F4BFC" w:rsidRDefault="00713792" w:rsidP="00C17CEE">
            <w:pPr>
              <w:spacing w:line="264" w:lineRule="auto"/>
              <w:rPr>
                <w:rFonts w:ascii="Times New Roman" w:hAnsi="Times New Roman" w:cs="Times New Roman"/>
                <w:sz w:val="26"/>
                <w:szCs w:val="26"/>
              </w:rPr>
            </w:pPr>
            <w:r>
              <w:rPr>
                <w:rFonts w:ascii="Times New Roman" w:hAnsi="Times New Roman" w:cs="Times New Roman"/>
                <w:sz w:val="26"/>
                <w:szCs w:val="26"/>
              </w:rPr>
              <w:t>04.39343348</w:t>
            </w:r>
          </w:p>
        </w:tc>
        <w:tc>
          <w:tcPr>
            <w:tcW w:w="1581" w:type="dxa"/>
            <w:vMerge/>
            <w:vAlign w:val="center"/>
          </w:tcPr>
          <w:p w:rsidR="00713792" w:rsidRDefault="00713792" w:rsidP="002B440A">
            <w:pPr>
              <w:spacing w:line="264" w:lineRule="auto"/>
              <w:rPr>
                <w:rFonts w:ascii="Times New Roman" w:hAnsi="Times New Roman" w:cs="Times New Roman"/>
                <w:sz w:val="26"/>
                <w:szCs w:val="26"/>
              </w:rPr>
            </w:pPr>
          </w:p>
        </w:tc>
        <w:tc>
          <w:tcPr>
            <w:tcW w:w="4230" w:type="dxa"/>
            <w:vMerge/>
            <w:vAlign w:val="center"/>
          </w:tcPr>
          <w:p w:rsidR="00713792" w:rsidRPr="000F4BFC" w:rsidRDefault="00713792" w:rsidP="002B440A">
            <w:pPr>
              <w:spacing w:line="264" w:lineRule="auto"/>
              <w:rPr>
                <w:rFonts w:ascii="Times New Roman" w:hAnsi="Times New Roman" w:cs="Times New Roman"/>
                <w:sz w:val="26"/>
                <w:szCs w:val="26"/>
              </w:rPr>
            </w:pPr>
          </w:p>
        </w:tc>
      </w:tr>
      <w:tr w:rsidR="00713792" w:rsidRPr="000F4BFC" w:rsidTr="00402073">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5. Vũ Hà Thu</w:t>
            </w:r>
          </w:p>
        </w:tc>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Nghiên cứu và Tổng hợp</w:t>
            </w:r>
          </w:p>
        </w:tc>
        <w:tc>
          <w:tcPr>
            <w:tcW w:w="2552"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04.39343346</w:t>
            </w:r>
          </w:p>
        </w:tc>
        <w:tc>
          <w:tcPr>
            <w:tcW w:w="1581" w:type="dxa"/>
            <w:vMerge/>
            <w:vAlign w:val="center"/>
          </w:tcPr>
          <w:p w:rsidR="00713792" w:rsidRPr="000F4BFC" w:rsidRDefault="00713792" w:rsidP="002B440A">
            <w:pPr>
              <w:spacing w:line="264" w:lineRule="auto"/>
              <w:rPr>
                <w:rFonts w:ascii="Times New Roman" w:hAnsi="Times New Roman" w:cs="Times New Roman"/>
                <w:sz w:val="26"/>
                <w:szCs w:val="26"/>
              </w:rPr>
            </w:pPr>
          </w:p>
        </w:tc>
        <w:tc>
          <w:tcPr>
            <w:tcW w:w="4230" w:type="dxa"/>
            <w:vAlign w:val="center"/>
          </w:tcPr>
          <w:p w:rsidR="00713792" w:rsidRPr="000F4BFC" w:rsidRDefault="00713792" w:rsidP="002B440A">
            <w:pPr>
              <w:spacing w:line="264" w:lineRule="auto"/>
              <w:rPr>
                <w:rFonts w:ascii="Times New Roman" w:hAnsi="Times New Roman" w:cs="Times New Roman"/>
                <w:sz w:val="26"/>
                <w:szCs w:val="26"/>
              </w:rPr>
            </w:pPr>
          </w:p>
        </w:tc>
      </w:tr>
    </w:tbl>
    <w:p w:rsidR="00B1485B" w:rsidRDefault="00B1485B" w:rsidP="00C570D5">
      <w:pPr>
        <w:spacing w:after="120" w:line="240" w:lineRule="auto"/>
        <w:rPr>
          <w:rFonts w:ascii="Times New Roman" w:hAnsi="Times New Roman" w:cs="Times New Roman"/>
          <w:b/>
          <w:sz w:val="28"/>
          <w:szCs w:val="28"/>
        </w:rPr>
      </w:pPr>
    </w:p>
    <w:p w:rsidR="00C570D5" w:rsidRDefault="00C570D5" w:rsidP="00C570D5">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7. Sở Giao dịch:</w:t>
      </w:r>
    </w:p>
    <w:tbl>
      <w:tblPr>
        <w:tblStyle w:val="TableGrid"/>
        <w:tblW w:w="14317" w:type="dxa"/>
        <w:tblInd w:w="-601" w:type="dxa"/>
        <w:tblLayout w:type="fixed"/>
        <w:tblLook w:val="04A0"/>
      </w:tblPr>
      <w:tblGrid>
        <w:gridCol w:w="2977"/>
        <w:gridCol w:w="2977"/>
        <w:gridCol w:w="2552"/>
        <w:gridCol w:w="1701"/>
        <w:gridCol w:w="4110"/>
      </w:tblGrid>
      <w:tr w:rsidR="00C570D5" w:rsidRPr="0087537A" w:rsidTr="00402073">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C570D5" w:rsidRPr="00E6113D" w:rsidTr="00402073">
        <w:tc>
          <w:tcPr>
            <w:tcW w:w="2977"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1. Nguyễn Nhật Quang</w:t>
            </w:r>
          </w:p>
        </w:tc>
        <w:tc>
          <w:tcPr>
            <w:tcW w:w="2977"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Nghiệp vụ thị trường tiền tệ</w:t>
            </w:r>
          </w:p>
        </w:tc>
        <w:tc>
          <w:tcPr>
            <w:tcW w:w="2552"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04.38240021; 04.38268773</w:t>
            </w:r>
          </w:p>
        </w:tc>
        <w:tc>
          <w:tcPr>
            <w:tcW w:w="1701"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04.38255657</w:t>
            </w:r>
          </w:p>
        </w:tc>
        <w:tc>
          <w:tcPr>
            <w:tcW w:w="4110" w:type="dxa"/>
            <w:vAlign w:val="center"/>
          </w:tcPr>
          <w:p w:rsidR="00C570D5" w:rsidRPr="00E6113D" w:rsidRDefault="00C16A01"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7A.1 và 7A.2.</w:t>
            </w:r>
          </w:p>
        </w:tc>
      </w:tr>
      <w:tr w:rsidR="00C570D5" w:rsidRPr="00E6113D" w:rsidTr="00402073">
        <w:tc>
          <w:tcPr>
            <w:tcW w:w="2977"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2. Trần Mạnh Tùng</w:t>
            </w:r>
          </w:p>
        </w:tc>
        <w:tc>
          <w:tcPr>
            <w:tcW w:w="2977"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Kinh doanh ngoại hối</w:t>
            </w:r>
          </w:p>
        </w:tc>
        <w:tc>
          <w:tcPr>
            <w:tcW w:w="2552"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04.38243687</w:t>
            </w:r>
          </w:p>
        </w:tc>
        <w:tc>
          <w:tcPr>
            <w:tcW w:w="1701"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04.38269081</w:t>
            </w:r>
          </w:p>
        </w:tc>
        <w:tc>
          <w:tcPr>
            <w:tcW w:w="4110" w:type="dxa"/>
            <w:vAlign w:val="center"/>
          </w:tcPr>
          <w:p w:rsidR="00C570D5" w:rsidRPr="00E6113D" w:rsidRDefault="00C570D5" w:rsidP="002B440A">
            <w:pPr>
              <w:spacing w:line="264" w:lineRule="auto"/>
              <w:rPr>
                <w:rFonts w:ascii="Times New Roman" w:hAnsi="Times New Roman" w:cs="Times New Roman"/>
                <w:sz w:val="26"/>
                <w:szCs w:val="26"/>
              </w:rPr>
            </w:pPr>
          </w:p>
        </w:tc>
      </w:tr>
    </w:tbl>
    <w:p w:rsidR="00B1485B" w:rsidRDefault="00B1485B" w:rsidP="00C570D5">
      <w:pPr>
        <w:spacing w:after="120" w:line="240" w:lineRule="auto"/>
        <w:rPr>
          <w:rFonts w:ascii="Times New Roman" w:hAnsi="Times New Roman" w:cs="Times New Roman"/>
          <w:b/>
          <w:sz w:val="28"/>
          <w:szCs w:val="28"/>
        </w:rPr>
      </w:pPr>
    </w:p>
    <w:p w:rsidR="00B1485B" w:rsidRDefault="00B1485B" w:rsidP="00B1485B">
      <w:pPr>
        <w:spacing w:after="120" w:line="240" w:lineRule="auto"/>
        <w:rPr>
          <w:rFonts w:ascii="Times New Roman" w:hAnsi="Times New Roman" w:cs="Times New Roman"/>
          <w:b/>
          <w:sz w:val="28"/>
          <w:szCs w:val="28"/>
        </w:rPr>
      </w:pPr>
      <w:r>
        <w:rPr>
          <w:rFonts w:ascii="Times New Roman" w:hAnsi="Times New Roman" w:cs="Times New Roman"/>
          <w:b/>
          <w:sz w:val="28"/>
          <w:szCs w:val="28"/>
        </w:rPr>
        <w:t>8. Cục Công nghệ tin học:</w:t>
      </w:r>
    </w:p>
    <w:tbl>
      <w:tblPr>
        <w:tblStyle w:val="TableGrid"/>
        <w:tblW w:w="14317" w:type="dxa"/>
        <w:tblInd w:w="-601" w:type="dxa"/>
        <w:tblLayout w:type="fixed"/>
        <w:tblLook w:val="04A0"/>
      </w:tblPr>
      <w:tblGrid>
        <w:gridCol w:w="2977"/>
        <w:gridCol w:w="2977"/>
        <w:gridCol w:w="2552"/>
        <w:gridCol w:w="1701"/>
        <w:gridCol w:w="4110"/>
      </w:tblGrid>
      <w:tr w:rsidR="00713792" w:rsidRPr="0087537A" w:rsidTr="00402073">
        <w:tc>
          <w:tcPr>
            <w:tcW w:w="2977" w:type="dxa"/>
            <w:vAlign w:val="center"/>
          </w:tcPr>
          <w:p w:rsidR="00713792" w:rsidRPr="0087537A" w:rsidRDefault="00713792"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713792" w:rsidRPr="0087537A" w:rsidRDefault="00713792"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713792" w:rsidRPr="0087537A" w:rsidRDefault="00713792"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713792" w:rsidRPr="0087537A" w:rsidRDefault="00713792"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Merge w:val="restart"/>
            <w:vAlign w:val="center"/>
          </w:tcPr>
          <w:p w:rsidR="00713792" w:rsidRPr="0087537A" w:rsidRDefault="00713792" w:rsidP="00713792">
            <w:pPr>
              <w:spacing w:line="264" w:lineRule="auto"/>
              <w:rPr>
                <w:rFonts w:ascii="Times New Roman" w:hAnsi="Times New Roman" w:cs="Times New Roman"/>
                <w:b/>
                <w:sz w:val="24"/>
                <w:szCs w:val="24"/>
              </w:rPr>
            </w:pPr>
            <w:r>
              <w:rPr>
                <w:rFonts w:ascii="Times New Roman" w:hAnsi="Times New Roman" w:cs="Times New Roman"/>
                <w:b/>
                <w:sz w:val="24"/>
                <w:szCs w:val="24"/>
              </w:rPr>
              <w:t>Phụ trách chung về công nghệ thông tin liên quan đến việc giải đáp khó khăn, vướng mắc về công nghệ tin học trong quá trình triển khai Thông tư 31.</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 Lê Hoàng Chính Quang</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Kỹ thuật 1</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04.37734362</w:t>
            </w:r>
          </w:p>
        </w:tc>
        <w:tc>
          <w:tcPr>
            <w:tcW w:w="1701"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04.38345780</w:t>
            </w: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2. Phạm Thị Hoa Nam</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Kỹ thuật 1</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04.37731385</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p>
        </w:tc>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Help desk</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04.32595986; 04.37756789-8888</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bl>
    <w:p w:rsidR="00B1485B" w:rsidRDefault="00B1485B" w:rsidP="0087537A">
      <w:pPr>
        <w:spacing w:after="0" w:line="240" w:lineRule="auto"/>
        <w:rPr>
          <w:rFonts w:ascii="Times New Roman" w:hAnsi="Times New Roman" w:cs="Times New Roman"/>
          <w:b/>
          <w:sz w:val="28"/>
          <w:szCs w:val="28"/>
        </w:rPr>
        <w:sectPr w:rsidR="00B1485B" w:rsidSect="002B440A">
          <w:footerReference w:type="default" r:id="rId6"/>
          <w:pgSz w:w="15840" w:h="12240" w:orient="landscape"/>
          <w:pgMar w:top="1135" w:right="992" w:bottom="1440" w:left="1440" w:header="720" w:footer="720" w:gutter="0"/>
          <w:cols w:space="720"/>
          <w:docGrid w:linePitch="360"/>
        </w:sectPr>
      </w:pPr>
    </w:p>
    <w:p w:rsidR="0087537A" w:rsidRPr="0087537A" w:rsidRDefault="0087537A" w:rsidP="0087537A">
      <w:pPr>
        <w:spacing w:after="0" w:line="240" w:lineRule="auto"/>
        <w:rPr>
          <w:rFonts w:ascii="Times New Roman" w:hAnsi="Times New Roman" w:cs="Times New Roman"/>
          <w:b/>
          <w:sz w:val="28"/>
          <w:szCs w:val="28"/>
        </w:rPr>
      </w:pPr>
    </w:p>
    <w:sectPr w:rsidR="0087537A" w:rsidRPr="0087537A" w:rsidSect="0087537A">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C31" w:rsidRDefault="00D33C31" w:rsidP="000F4BFC">
      <w:pPr>
        <w:spacing w:after="0" w:line="240" w:lineRule="auto"/>
      </w:pPr>
      <w:r>
        <w:separator/>
      </w:r>
    </w:p>
  </w:endnote>
  <w:endnote w:type="continuationSeparator" w:id="1">
    <w:p w:rsidR="00D33C31" w:rsidRDefault="00D33C31" w:rsidP="000F4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990"/>
      <w:docPartObj>
        <w:docPartGallery w:val="Page Numbers (Bottom of Page)"/>
        <w:docPartUnique/>
      </w:docPartObj>
    </w:sdtPr>
    <w:sdtContent>
      <w:p w:rsidR="00402073" w:rsidRDefault="00917AE7">
        <w:pPr>
          <w:pStyle w:val="Footer"/>
          <w:jc w:val="center"/>
        </w:pPr>
        <w:fldSimple w:instr=" PAGE   \* MERGEFORMAT ">
          <w:r w:rsidR="00276E95">
            <w:rPr>
              <w:noProof/>
            </w:rPr>
            <w:t>1</w:t>
          </w:r>
        </w:fldSimple>
      </w:p>
    </w:sdtContent>
  </w:sdt>
  <w:p w:rsidR="00402073" w:rsidRDefault="00402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C31" w:rsidRDefault="00D33C31" w:rsidP="000F4BFC">
      <w:pPr>
        <w:spacing w:after="0" w:line="240" w:lineRule="auto"/>
      </w:pPr>
      <w:r>
        <w:separator/>
      </w:r>
    </w:p>
  </w:footnote>
  <w:footnote w:type="continuationSeparator" w:id="1">
    <w:p w:rsidR="00D33C31" w:rsidRDefault="00D33C31" w:rsidP="000F4B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537A"/>
    <w:rsid w:val="0001324B"/>
    <w:rsid w:val="000C477B"/>
    <w:rsid w:val="000F487D"/>
    <w:rsid w:val="000F4BFC"/>
    <w:rsid w:val="0020744B"/>
    <w:rsid w:val="00273471"/>
    <w:rsid w:val="00276E95"/>
    <w:rsid w:val="002B440A"/>
    <w:rsid w:val="003054A8"/>
    <w:rsid w:val="00314611"/>
    <w:rsid w:val="00330D54"/>
    <w:rsid w:val="00402073"/>
    <w:rsid w:val="00510A8F"/>
    <w:rsid w:val="00552B28"/>
    <w:rsid w:val="00555AAC"/>
    <w:rsid w:val="005A4776"/>
    <w:rsid w:val="00623D1F"/>
    <w:rsid w:val="006325B9"/>
    <w:rsid w:val="006721CC"/>
    <w:rsid w:val="00713792"/>
    <w:rsid w:val="00723C4D"/>
    <w:rsid w:val="0074634E"/>
    <w:rsid w:val="007660F0"/>
    <w:rsid w:val="008069E2"/>
    <w:rsid w:val="00854E48"/>
    <w:rsid w:val="0087537A"/>
    <w:rsid w:val="008B534D"/>
    <w:rsid w:val="008D6279"/>
    <w:rsid w:val="00917AE7"/>
    <w:rsid w:val="00B1485B"/>
    <w:rsid w:val="00B356F3"/>
    <w:rsid w:val="00C16A01"/>
    <w:rsid w:val="00C17CEE"/>
    <w:rsid w:val="00C570D5"/>
    <w:rsid w:val="00D33C31"/>
    <w:rsid w:val="00D62CC1"/>
    <w:rsid w:val="00E012CD"/>
    <w:rsid w:val="00E31D86"/>
    <w:rsid w:val="00E6113D"/>
    <w:rsid w:val="00F5488E"/>
    <w:rsid w:val="00F704A0"/>
    <w:rsid w:val="00FB3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37A"/>
    <w:pPr>
      <w:ind w:left="720"/>
      <w:contextualSpacing/>
    </w:pPr>
  </w:style>
  <w:style w:type="table" w:styleId="TableGrid">
    <w:name w:val="Table Grid"/>
    <w:basedOn w:val="TableNormal"/>
    <w:uiPriority w:val="59"/>
    <w:rsid w:val="008753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F4B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BFC"/>
  </w:style>
  <w:style w:type="paragraph" w:styleId="Footer">
    <w:name w:val="footer"/>
    <w:basedOn w:val="Normal"/>
    <w:link w:val="FooterChar"/>
    <w:uiPriority w:val="99"/>
    <w:unhideWhenUsed/>
    <w:rsid w:val="000F4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B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5</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dc:creator>
  <cp:lastModifiedBy>380</cp:lastModifiedBy>
  <cp:revision>17</cp:revision>
  <cp:lastPrinted>2014-03-11T17:14:00Z</cp:lastPrinted>
  <dcterms:created xsi:type="dcterms:W3CDTF">2014-02-25T15:37:00Z</dcterms:created>
  <dcterms:modified xsi:type="dcterms:W3CDTF">2014-05-14T16:27:00Z</dcterms:modified>
</cp:coreProperties>
</file>